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E7" w:rsidRDefault="00EE3CE7" w:rsidP="00EE3CE7">
      <w:pPr>
        <w:spacing w:after="0" w:line="240" w:lineRule="auto"/>
        <w:jc w:val="center"/>
        <w:rPr>
          <w:rFonts w:ascii="Arial" w:eastAsia="Times New Roman" w:hAnsi="Arial" w:cs="Times New Roman"/>
          <w:b/>
          <w:sz w:val="24"/>
          <w:szCs w:val="20"/>
        </w:rPr>
      </w:pPr>
      <w:r>
        <w:rPr>
          <w:rFonts w:ascii="Arial" w:eastAsia="Times New Roman" w:hAnsi="Arial" w:cs="Times New Roman"/>
          <w:b/>
          <w:sz w:val="24"/>
          <w:szCs w:val="20"/>
        </w:rPr>
        <w:t>EPHRATA POLICE DEPARTMENT</w:t>
      </w:r>
    </w:p>
    <w:p w:rsidR="00EE3CE7" w:rsidRDefault="00EE3CE7" w:rsidP="00EE3CE7">
      <w:pPr>
        <w:spacing w:after="0" w:line="240" w:lineRule="auto"/>
        <w:jc w:val="center"/>
        <w:rPr>
          <w:rFonts w:ascii="Arial" w:eastAsia="Times New Roman" w:hAnsi="Arial" w:cs="Times New Roman"/>
          <w:b/>
          <w:sz w:val="24"/>
          <w:szCs w:val="20"/>
        </w:rPr>
      </w:pPr>
      <w:r>
        <w:rPr>
          <w:rFonts w:ascii="Arial" w:eastAsia="Times New Roman" w:hAnsi="Arial" w:cs="Times New Roman"/>
          <w:b/>
          <w:sz w:val="24"/>
          <w:szCs w:val="20"/>
        </w:rPr>
        <w:t>QUALIFICATIONS FOR POLICE OFFICER CANDIDATES</w:t>
      </w:r>
    </w:p>
    <w:p w:rsidR="00EE3CE7" w:rsidRDefault="00EE3CE7" w:rsidP="00EE3CE7">
      <w:pPr>
        <w:spacing w:after="0" w:line="240" w:lineRule="auto"/>
        <w:jc w:val="both"/>
        <w:rPr>
          <w:rFonts w:ascii="Arial" w:eastAsia="Times New Roman" w:hAnsi="Arial" w:cs="Times New Roman"/>
          <w:b/>
          <w:sz w:val="24"/>
          <w:szCs w:val="20"/>
        </w:rPr>
      </w:pPr>
    </w:p>
    <w:p w:rsidR="00EE3CE7" w:rsidRDefault="00EE3CE7" w:rsidP="00EE3CE7">
      <w:pPr>
        <w:spacing w:after="0" w:line="240" w:lineRule="auto"/>
        <w:jc w:val="both"/>
        <w:rPr>
          <w:rFonts w:ascii="Arial" w:eastAsia="Times New Roman" w:hAnsi="Arial" w:cs="Times New Roman"/>
          <w:b/>
          <w:sz w:val="24"/>
          <w:szCs w:val="20"/>
        </w:rPr>
      </w:pPr>
    </w:p>
    <w:p w:rsidR="00EE3CE7" w:rsidRDefault="00EE3CE7" w:rsidP="00EE3CE7">
      <w:pPr>
        <w:spacing w:after="0" w:line="240" w:lineRule="auto"/>
        <w:jc w:val="both"/>
        <w:rPr>
          <w:rFonts w:ascii="Arial" w:eastAsia="Times New Roman" w:hAnsi="Arial" w:cs="Times New Roman"/>
          <w:b/>
          <w:bCs/>
          <w:sz w:val="24"/>
          <w:szCs w:val="20"/>
        </w:rPr>
      </w:pPr>
      <w:r>
        <w:rPr>
          <w:rFonts w:ascii="Arial" w:eastAsia="Times New Roman" w:hAnsi="Arial" w:cs="Times New Roman"/>
          <w:b/>
          <w:bCs/>
          <w:sz w:val="24"/>
          <w:szCs w:val="20"/>
          <w:u w:val="single"/>
        </w:rPr>
        <w:t>General Qualifications</w:t>
      </w:r>
    </w:p>
    <w:p w:rsidR="00EE3CE7" w:rsidRDefault="00EE3CE7" w:rsidP="00EE3CE7">
      <w:pPr>
        <w:spacing w:after="0" w:line="240" w:lineRule="auto"/>
        <w:jc w:val="both"/>
        <w:rPr>
          <w:rFonts w:ascii="Arial" w:eastAsia="Times New Roman" w:hAnsi="Arial" w:cs="Times New Roman"/>
          <w:sz w:val="24"/>
          <w:szCs w:val="20"/>
        </w:rPr>
      </w:pPr>
    </w:p>
    <w:p w:rsidR="00EE3CE7" w:rsidRDefault="00EE3CE7" w:rsidP="00EE3CE7">
      <w:pPr>
        <w:numPr>
          <w:ilvl w:val="0"/>
          <w:numId w:val="1"/>
        </w:numPr>
        <w:tabs>
          <w:tab w:val="num" w:pos="720"/>
        </w:tabs>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 xml:space="preserve">Must be 21 years of age by date of employment as a police officer as </w:t>
      </w:r>
      <w:r w:rsidR="004C64B2">
        <w:rPr>
          <w:rFonts w:ascii="Arial" w:eastAsia="Times New Roman" w:hAnsi="Arial" w:cs="Times New Roman"/>
          <w:sz w:val="24"/>
          <w:szCs w:val="20"/>
        </w:rPr>
        <w:t>required</w:t>
      </w:r>
      <w:r>
        <w:rPr>
          <w:rFonts w:ascii="Arial" w:eastAsia="Times New Roman" w:hAnsi="Arial" w:cs="Times New Roman"/>
          <w:sz w:val="24"/>
          <w:szCs w:val="20"/>
        </w:rPr>
        <w:t xml:space="preserve"> by current Pennsylvania MPOTEC regulations.</w:t>
      </w:r>
    </w:p>
    <w:p w:rsidR="00EE3CE7" w:rsidRDefault="00EE3CE7" w:rsidP="00EE3CE7">
      <w:pPr>
        <w:spacing w:after="0" w:line="240" w:lineRule="auto"/>
        <w:jc w:val="both"/>
        <w:rPr>
          <w:rFonts w:ascii="Arial" w:eastAsia="Times New Roman" w:hAnsi="Arial" w:cs="Times New Roman"/>
          <w:sz w:val="24"/>
          <w:szCs w:val="20"/>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possess a diploma as proof of graduation from an accredited high school or have a graduate equivalent diploma.</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be a United States citizen.</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Must possess a valid </w:t>
      </w:r>
      <w:r w:rsidR="009A6D72">
        <w:rPr>
          <w:rFonts w:ascii="Arial" w:eastAsia="Times New Roman" w:hAnsi="Arial" w:cs="Arial"/>
          <w:bCs/>
          <w:sz w:val="24"/>
          <w:szCs w:val="24"/>
        </w:rPr>
        <w:t>driver’s</w:t>
      </w:r>
      <w:r>
        <w:rPr>
          <w:rFonts w:ascii="Arial" w:eastAsia="Times New Roman" w:hAnsi="Arial" w:cs="Arial"/>
          <w:bCs/>
          <w:sz w:val="24"/>
          <w:szCs w:val="24"/>
        </w:rPr>
        <w:t xml:space="preserve"> license</w:t>
      </w:r>
      <w:r w:rsidR="009A6D72">
        <w:rPr>
          <w:rFonts w:ascii="Arial" w:eastAsia="Times New Roman" w:hAnsi="Arial" w:cs="Arial"/>
          <w:bCs/>
          <w:sz w:val="24"/>
          <w:szCs w:val="24"/>
        </w:rPr>
        <w:t>.</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Must be physically and mentally fit to perform the full duties of a police officer. </w:t>
      </w:r>
      <w:r>
        <w:rPr>
          <w:rFonts w:ascii="Arial" w:eastAsia="Times New Roman" w:hAnsi="Arial" w:cs="Arial"/>
          <w:i/>
          <w:iCs/>
          <w:sz w:val="24"/>
          <w:szCs w:val="24"/>
        </w:rPr>
        <w:t>(To be determined by a medical examination</w:t>
      </w:r>
      <w:r w:rsidR="000C36CE">
        <w:rPr>
          <w:rFonts w:ascii="Arial" w:eastAsia="Times New Roman" w:hAnsi="Arial" w:cs="Arial"/>
          <w:i/>
          <w:iCs/>
          <w:sz w:val="24"/>
          <w:szCs w:val="24"/>
        </w:rPr>
        <w:t>/drug screen</w:t>
      </w:r>
      <w:bookmarkStart w:id="0" w:name="_GoBack"/>
      <w:bookmarkEnd w:id="0"/>
      <w:r>
        <w:rPr>
          <w:rFonts w:ascii="Arial" w:eastAsia="Times New Roman" w:hAnsi="Arial" w:cs="Arial"/>
          <w:i/>
          <w:iCs/>
          <w:sz w:val="24"/>
          <w:szCs w:val="24"/>
        </w:rPr>
        <w:t>, psychological evaluation &amp; physical agility test)</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successfully pass a written examination.</w:t>
      </w:r>
    </w:p>
    <w:p w:rsidR="00EE3CE7" w:rsidRDefault="00EE3CE7" w:rsidP="00EE3CE7">
      <w:pPr>
        <w:spacing w:after="0" w:line="240" w:lineRule="auto"/>
        <w:jc w:val="both"/>
        <w:rPr>
          <w:rFonts w:ascii="Arial" w:eastAsia="Times New Roman" w:hAnsi="Arial" w:cs="Arial"/>
          <w:bCs/>
          <w:sz w:val="24"/>
          <w:szCs w:val="24"/>
        </w:rPr>
      </w:pPr>
    </w:p>
    <w:p w:rsidR="00015271" w:rsidRDefault="00EE3CE7" w:rsidP="00015271">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successfully pass an oral interview process.</w:t>
      </w:r>
    </w:p>
    <w:p w:rsidR="00015271" w:rsidRPr="00015271" w:rsidRDefault="00015271" w:rsidP="00015271">
      <w:pPr>
        <w:spacing w:after="0" w:line="240" w:lineRule="auto"/>
        <w:jc w:val="both"/>
        <w:rPr>
          <w:rFonts w:ascii="Arial" w:eastAsia="Times New Roman" w:hAnsi="Arial" w:cs="Arial"/>
          <w:bCs/>
          <w:sz w:val="24"/>
          <w:szCs w:val="24"/>
        </w:rPr>
      </w:pPr>
    </w:p>
    <w:p w:rsidR="00015271" w:rsidRDefault="00015271" w:rsidP="00015271">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successfully pass a polygraph examination.</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Must successfully pass a comprehensive background investigation.</w:t>
      </w:r>
    </w:p>
    <w:p w:rsidR="00EE3CE7" w:rsidRDefault="00EE3CE7" w:rsidP="00EE3CE7">
      <w:pPr>
        <w:spacing w:after="0" w:line="240" w:lineRule="auto"/>
        <w:jc w:val="both"/>
        <w:rPr>
          <w:rFonts w:ascii="Arial" w:eastAsia="Times New Roman" w:hAnsi="Arial" w:cs="Arial"/>
          <w:bCs/>
          <w:sz w:val="24"/>
          <w:szCs w:val="24"/>
        </w:rPr>
      </w:pPr>
    </w:p>
    <w:p w:rsidR="00EE3CE7" w:rsidRDefault="00EE3CE7" w:rsidP="00C02D73">
      <w:pPr>
        <w:numPr>
          <w:ilvl w:val="0"/>
          <w:numId w:val="1"/>
        </w:numPr>
        <w:tabs>
          <w:tab w:val="num" w:pos="720"/>
        </w:tabs>
        <w:spacing w:after="0" w:line="240" w:lineRule="auto"/>
        <w:jc w:val="both"/>
        <w:rPr>
          <w:rFonts w:ascii="Arial" w:eastAsia="Times New Roman" w:hAnsi="Arial" w:cs="Arial"/>
          <w:bCs/>
          <w:sz w:val="24"/>
          <w:szCs w:val="24"/>
        </w:rPr>
      </w:pPr>
      <w:r w:rsidRPr="00015271">
        <w:rPr>
          <w:rFonts w:ascii="Arial" w:eastAsia="Times New Roman" w:hAnsi="Arial" w:cs="Arial"/>
          <w:bCs/>
          <w:sz w:val="24"/>
          <w:szCs w:val="24"/>
        </w:rPr>
        <w:t>Must meet the minimum qualifications for police officer certification established by the Pennsylvania Municipal Police Officer Training and Education Commission</w:t>
      </w:r>
      <w:r w:rsidR="00015271">
        <w:rPr>
          <w:rFonts w:ascii="Arial" w:eastAsia="Times New Roman" w:hAnsi="Arial" w:cs="Arial"/>
          <w:bCs/>
          <w:sz w:val="24"/>
          <w:szCs w:val="24"/>
        </w:rPr>
        <w:t>.</w:t>
      </w:r>
    </w:p>
    <w:p w:rsidR="00015271" w:rsidRPr="00015271" w:rsidRDefault="00015271" w:rsidP="00015271">
      <w:pPr>
        <w:spacing w:after="0" w:line="240" w:lineRule="auto"/>
        <w:jc w:val="both"/>
        <w:rPr>
          <w:rFonts w:ascii="Arial" w:eastAsia="Times New Roman" w:hAnsi="Arial" w:cs="Arial"/>
          <w:bCs/>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Must reside within a </w:t>
      </w:r>
      <w:proofErr w:type="gramStart"/>
      <w:r>
        <w:rPr>
          <w:rFonts w:ascii="Arial" w:eastAsia="Times New Roman" w:hAnsi="Arial" w:cs="Arial"/>
          <w:bCs/>
          <w:sz w:val="24"/>
          <w:szCs w:val="24"/>
        </w:rPr>
        <w:t>twenty five (25) mile</w:t>
      </w:r>
      <w:proofErr w:type="gramEnd"/>
      <w:r>
        <w:rPr>
          <w:rFonts w:ascii="Arial" w:eastAsia="Times New Roman" w:hAnsi="Arial" w:cs="Arial"/>
          <w:bCs/>
          <w:sz w:val="24"/>
          <w:szCs w:val="24"/>
        </w:rPr>
        <w:t xml:space="preserve"> radius of the </w:t>
      </w:r>
      <w:r w:rsidR="00015271">
        <w:rPr>
          <w:rFonts w:ascii="Arial" w:eastAsia="Times New Roman" w:hAnsi="Arial" w:cs="Arial"/>
          <w:bCs/>
          <w:sz w:val="24"/>
          <w:szCs w:val="24"/>
        </w:rPr>
        <w:t xml:space="preserve">Ephrata </w:t>
      </w:r>
      <w:r>
        <w:rPr>
          <w:rFonts w:ascii="Arial" w:eastAsia="Times New Roman" w:hAnsi="Arial" w:cs="Arial"/>
          <w:bCs/>
          <w:sz w:val="24"/>
          <w:szCs w:val="24"/>
        </w:rPr>
        <w:t xml:space="preserve">Borough line within </w:t>
      </w:r>
      <w:r w:rsidR="007F1D14">
        <w:rPr>
          <w:rFonts w:ascii="Arial" w:eastAsia="Times New Roman" w:hAnsi="Arial" w:cs="Arial"/>
          <w:bCs/>
          <w:sz w:val="24"/>
          <w:szCs w:val="24"/>
        </w:rPr>
        <w:t>three</w:t>
      </w:r>
      <w:r>
        <w:rPr>
          <w:rFonts w:ascii="Arial" w:eastAsia="Times New Roman" w:hAnsi="Arial" w:cs="Arial"/>
          <w:bCs/>
          <w:sz w:val="24"/>
          <w:szCs w:val="24"/>
        </w:rPr>
        <w:t xml:space="preserve"> (</w:t>
      </w:r>
      <w:r w:rsidR="00A46046">
        <w:rPr>
          <w:rFonts w:ascii="Arial" w:eastAsia="Times New Roman" w:hAnsi="Arial" w:cs="Arial"/>
          <w:bCs/>
          <w:sz w:val="24"/>
          <w:szCs w:val="24"/>
        </w:rPr>
        <w:t>3</w:t>
      </w:r>
      <w:r>
        <w:rPr>
          <w:rFonts w:ascii="Arial" w:eastAsia="Times New Roman" w:hAnsi="Arial" w:cs="Arial"/>
          <w:bCs/>
          <w:sz w:val="24"/>
          <w:szCs w:val="24"/>
        </w:rPr>
        <w:t xml:space="preserve">) months of completing their probationary period. </w:t>
      </w:r>
    </w:p>
    <w:p w:rsidR="00EE3CE7" w:rsidRDefault="00EE3CE7" w:rsidP="00EE3CE7">
      <w:pPr>
        <w:spacing w:after="0" w:line="240" w:lineRule="auto"/>
        <w:jc w:val="both"/>
        <w:rPr>
          <w:rFonts w:ascii="Arial" w:eastAsia="Times New Roman" w:hAnsi="Arial" w:cs="Times New Roman"/>
          <w:sz w:val="24"/>
          <w:szCs w:val="24"/>
        </w:rPr>
      </w:pPr>
    </w:p>
    <w:p w:rsidR="00EE3CE7" w:rsidRDefault="00EE3CE7" w:rsidP="00EE3CE7">
      <w:pPr>
        <w:numPr>
          <w:ilvl w:val="0"/>
          <w:numId w:val="1"/>
        </w:numPr>
        <w:tabs>
          <w:tab w:val="num" w:pos="720"/>
        </w:tabs>
        <w:spacing w:after="0" w:line="240" w:lineRule="auto"/>
        <w:jc w:val="both"/>
        <w:rPr>
          <w:rFonts w:ascii="Arial" w:eastAsia="Times New Roman" w:hAnsi="Arial" w:cs="Times New Roman"/>
          <w:sz w:val="24"/>
          <w:szCs w:val="20"/>
        </w:rPr>
      </w:pPr>
      <w:r>
        <w:rPr>
          <w:rFonts w:ascii="Arial" w:eastAsia="Times New Roman" w:hAnsi="Arial" w:cs="Times New Roman"/>
          <w:sz w:val="24"/>
          <w:szCs w:val="20"/>
        </w:rPr>
        <w:t>Must provide truthful and non-misleading information on identity papers and must have documented proof of work eligibility.</w:t>
      </w:r>
    </w:p>
    <w:p w:rsidR="00EE3CE7" w:rsidRDefault="00EE3CE7" w:rsidP="00EE3CE7">
      <w:pPr>
        <w:spacing w:after="0" w:line="240" w:lineRule="auto"/>
        <w:jc w:val="both"/>
        <w:rPr>
          <w:rFonts w:ascii="Arial" w:eastAsia="Times New Roman" w:hAnsi="Arial" w:cs="Times New Roman"/>
          <w:sz w:val="24"/>
          <w:szCs w:val="20"/>
        </w:rPr>
      </w:pPr>
    </w:p>
    <w:p w:rsidR="00EE3CE7" w:rsidRDefault="00EE3CE7" w:rsidP="00EE3CE7">
      <w:pPr>
        <w:pStyle w:val="ListParagraph"/>
        <w:numPr>
          <w:ilvl w:val="0"/>
          <w:numId w:val="1"/>
        </w:numPr>
        <w:spacing w:after="0" w:line="240" w:lineRule="auto"/>
        <w:jc w:val="both"/>
        <w:rPr>
          <w:rFonts w:ascii="Arial" w:hAnsi="Arial" w:cs="Arial"/>
          <w:b/>
          <w:sz w:val="24"/>
          <w:szCs w:val="24"/>
          <w:u w:val="single"/>
        </w:rPr>
      </w:pPr>
      <w:r>
        <w:rPr>
          <w:rFonts w:ascii="Arial" w:eastAsia="Times New Roman" w:hAnsi="Arial" w:cs="Times New Roman"/>
          <w:sz w:val="24"/>
          <w:szCs w:val="20"/>
        </w:rPr>
        <w:t>Must provide truthful and non-misleading information on every part of the employment application.</w:t>
      </w:r>
    </w:p>
    <w:p w:rsidR="00EE3CE7" w:rsidRDefault="00EE3CE7" w:rsidP="00EE3CE7">
      <w:pPr>
        <w:spacing w:after="0" w:line="240" w:lineRule="auto"/>
        <w:jc w:val="both"/>
        <w:rPr>
          <w:rFonts w:ascii="Arial" w:hAnsi="Arial" w:cs="Arial"/>
          <w:b/>
          <w:sz w:val="24"/>
          <w:szCs w:val="24"/>
          <w:u w:val="single"/>
        </w:rPr>
      </w:pPr>
    </w:p>
    <w:p w:rsidR="00EE3CE7" w:rsidRDefault="00EE3CE7" w:rsidP="00EE3CE7">
      <w:pPr>
        <w:spacing w:after="0" w:line="240" w:lineRule="auto"/>
        <w:jc w:val="both"/>
        <w:rPr>
          <w:rFonts w:ascii="Arial" w:hAnsi="Arial" w:cs="Arial"/>
          <w:b/>
          <w:sz w:val="24"/>
          <w:szCs w:val="24"/>
          <w:u w:val="single"/>
        </w:rPr>
      </w:pPr>
    </w:p>
    <w:p w:rsidR="00EE3CE7" w:rsidRDefault="00EE3CE7" w:rsidP="00EE3CE7">
      <w:pPr>
        <w:spacing w:after="0" w:line="240" w:lineRule="auto"/>
        <w:jc w:val="both"/>
        <w:rPr>
          <w:rFonts w:ascii="Arial" w:hAnsi="Arial" w:cs="Arial"/>
          <w:b/>
          <w:sz w:val="24"/>
          <w:szCs w:val="24"/>
          <w:u w:val="single"/>
        </w:rPr>
      </w:pPr>
    </w:p>
    <w:p w:rsidR="00015271" w:rsidRDefault="00015271" w:rsidP="00EE3CE7">
      <w:pPr>
        <w:spacing w:after="0" w:line="240" w:lineRule="auto"/>
        <w:jc w:val="both"/>
        <w:rPr>
          <w:rFonts w:ascii="Arial" w:hAnsi="Arial" w:cs="Arial"/>
          <w:b/>
          <w:sz w:val="24"/>
          <w:szCs w:val="24"/>
          <w:u w:val="single"/>
        </w:rPr>
      </w:pPr>
    </w:p>
    <w:p w:rsidR="00015271" w:rsidRDefault="00015271" w:rsidP="00EE3CE7">
      <w:pPr>
        <w:spacing w:after="0" w:line="240" w:lineRule="auto"/>
        <w:jc w:val="both"/>
        <w:rPr>
          <w:rFonts w:ascii="Arial" w:hAnsi="Arial" w:cs="Arial"/>
          <w:b/>
          <w:sz w:val="24"/>
          <w:szCs w:val="24"/>
          <w:u w:val="single"/>
        </w:rPr>
      </w:pPr>
    </w:p>
    <w:p w:rsidR="008115FB" w:rsidRDefault="008115FB" w:rsidP="00EE3CE7">
      <w:pPr>
        <w:spacing w:after="0" w:line="240" w:lineRule="auto"/>
        <w:jc w:val="both"/>
        <w:rPr>
          <w:rFonts w:ascii="Arial" w:hAnsi="Arial" w:cs="Arial"/>
          <w:b/>
          <w:sz w:val="24"/>
          <w:szCs w:val="24"/>
          <w:u w:val="single"/>
        </w:rPr>
      </w:pPr>
    </w:p>
    <w:p w:rsidR="007F1D14" w:rsidRDefault="007F1D14" w:rsidP="00BB65FA">
      <w:pPr>
        <w:spacing w:after="0" w:line="240" w:lineRule="auto"/>
        <w:jc w:val="center"/>
        <w:rPr>
          <w:rFonts w:ascii="Arial" w:hAnsi="Arial" w:cs="Arial"/>
          <w:b/>
          <w:sz w:val="24"/>
          <w:szCs w:val="24"/>
          <w:u w:val="single"/>
        </w:rPr>
      </w:pPr>
    </w:p>
    <w:p w:rsidR="008115FB" w:rsidRDefault="008115FB" w:rsidP="00BB65FA">
      <w:pPr>
        <w:spacing w:after="0" w:line="240" w:lineRule="auto"/>
        <w:jc w:val="center"/>
        <w:rPr>
          <w:rFonts w:ascii="Arial" w:hAnsi="Arial" w:cs="Arial"/>
          <w:b/>
          <w:sz w:val="24"/>
          <w:szCs w:val="24"/>
          <w:u w:val="single"/>
        </w:rPr>
      </w:pPr>
      <w:r>
        <w:rPr>
          <w:rFonts w:ascii="Arial" w:hAnsi="Arial" w:cs="Arial"/>
          <w:b/>
          <w:sz w:val="24"/>
          <w:szCs w:val="24"/>
          <w:u w:val="single"/>
        </w:rPr>
        <w:lastRenderedPageBreak/>
        <w:t>Employment Disqualifiers</w:t>
      </w:r>
    </w:p>
    <w:p w:rsidR="00BB65FA" w:rsidRPr="00DD7DFC" w:rsidRDefault="00BB65FA" w:rsidP="00BB65FA">
      <w:pPr>
        <w:spacing w:after="0" w:line="240" w:lineRule="auto"/>
        <w:rPr>
          <w:rFonts w:ascii="Arial" w:hAnsi="Arial" w:cs="Arial"/>
          <w:b/>
          <w:sz w:val="24"/>
          <w:szCs w:val="24"/>
          <w:u w:val="single"/>
        </w:rPr>
      </w:pPr>
      <w:r>
        <w:rPr>
          <w:rFonts w:ascii="Arial" w:hAnsi="Arial" w:cs="Arial"/>
          <w:b/>
          <w:sz w:val="24"/>
          <w:szCs w:val="24"/>
          <w:u w:val="single"/>
        </w:rPr>
        <w:t>Employment History</w:t>
      </w:r>
    </w:p>
    <w:p w:rsidR="008115FB" w:rsidRDefault="008115FB" w:rsidP="008115FB">
      <w:pPr>
        <w:spacing w:after="0" w:line="240" w:lineRule="auto"/>
        <w:jc w:val="both"/>
        <w:rPr>
          <w:rFonts w:ascii="Arial" w:hAnsi="Arial" w:cs="Arial"/>
          <w:sz w:val="24"/>
          <w:szCs w:val="24"/>
        </w:rPr>
      </w:pPr>
    </w:p>
    <w:p w:rsidR="008115FB" w:rsidRPr="00390BC3"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 xml:space="preserve">Applicant </w:t>
      </w:r>
      <w:proofErr w:type="gramStart"/>
      <w:r w:rsidRPr="00390BC3">
        <w:rPr>
          <w:rFonts w:ascii="Arial" w:hAnsi="Arial" w:cs="Arial"/>
          <w:sz w:val="24"/>
          <w:szCs w:val="24"/>
        </w:rPr>
        <w:t xml:space="preserve">cannot have been fired OR resigned in lieu of termination for just cause within the past ten (10) years </w:t>
      </w:r>
      <w:r w:rsidRPr="00390BC3">
        <w:rPr>
          <w:rFonts w:ascii="Arial" w:hAnsi="Arial" w:cs="Arial"/>
          <w:color w:val="000000" w:themeColor="text1"/>
          <w:sz w:val="24"/>
          <w:szCs w:val="24"/>
        </w:rPr>
        <w:t>while serving in an official capacity or a position of public trust</w:t>
      </w:r>
      <w:proofErr w:type="gramEnd"/>
      <w:r w:rsidRPr="00390BC3">
        <w:rPr>
          <w:rFonts w:ascii="Arial" w:hAnsi="Arial" w:cs="Arial"/>
          <w:color w:val="000000" w:themeColor="text1"/>
          <w:sz w:val="24"/>
          <w:szCs w:val="24"/>
        </w:rPr>
        <w:t>.</w:t>
      </w:r>
    </w:p>
    <w:p w:rsidR="008115FB" w:rsidRPr="00390BC3" w:rsidRDefault="008115FB" w:rsidP="008115FB">
      <w:pPr>
        <w:spacing w:after="0" w:line="240" w:lineRule="auto"/>
        <w:jc w:val="both"/>
        <w:rPr>
          <w:rFonts w:ascii="Arial" w:hAnsi="Arial" w:cs="Arial"/>
          <w:sz w:val="24"/>
          <w:szCs w:val="24"/>
        </w:rPr>
      </w:pPr>
    </w:p>
    <w:p w:rsidR="008115FB" w:rsidRPr="00390BC3"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 xml:space="preserve">Applicant who </w:t>
      </w:r>
      <w:proofErr w:type="gramStart"/>
      <w:r w:rsidRPr="00390BC3">
        <w:rPr>
          <w:rFonts w:ascii="Arial" w:hAnsi="Arial" w:cs="Arial"/>
          <w:sz w:val="24"/>
          <w:szCs w:val="24"/>
        </w:rPr>
        <w:t>has been disciplined</w:t>
      </w:r>
      <w:proofErr w:type="gramEnd"/>
      <w:r w:rsidRPr="00390BC3">
        <w:rPr>
          <w:rFonts w:ascii="Arial" w:hAnsi="Arial" w:cs="Arial"/>
          <w:sz w:val="24"/>
          <w:szCs w:val="24"/>
        </w:rPr>
        <w:t xml:space="preserve"> for excessive absence, leave abuse, or tardiness more than two times within the last five (5) years </w:t>
      </w:r>
      <w:r w:rsidRPr="00390BC3">
        <w:rPr>
          <w:rFonts w:ascii="Arial" w:hAnsi="Arial" w:cs="Arial"/>
          <w:b/>
          <w:sz w:val="24"/>
          <w:szCs w:val="24"/>
        </w:rPr>
        <w:t>may be found</w:t>
      </w:r>
      <w:r w:rsidRPr="00390BC3">
        <w:rPr>
          <w:rFonts w:ascii="Arial" w:hAnsi="Arial" w:cs="Arial"/>
          <w:sz w:val="24"/>
          <w:szCs w:val="24"/>
        </w:rPr>
        <w:t xml:space="preserve"> unsuitable for employment.</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disciplined</w:t>
      </w:r>
      <w:proofErr w:type="gramEnd"/>
      <w:r w:rsidRPr="00102658">
        <w:rPr>
          <w:rFonts w:ascii="Arial" w:hAnsi="Arial" w:cs="Arial"/>
          <w:sz w:val="24"/>
          <w:szCs w:val="24"/>
        </w:rPr>
        <w:t xml:space="preserve"> for irresponsibility or poor job performance more than three times within the last five (5)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misrepresent</w:t>
      </w:r>
      <w:proofErr w:type="gramEnd"/>
      <w:r w:rsidRPr="00102658">
        <w:rPr>
          <w:rFonts w:ascii="Arial" w:hAnsi="Arial" w:cs="Arial"/>
          <w:sz w:val="24"/>
          <w:szCs w:val="24"/>
        </w:rPr>
        <w:t>, in excess of six months, the amount of time spent at any job held within the past ten years on the Police Application.</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engaged in or </w:t>
      </w:r>
      <w:proofErr w:type="gramStart"/>
      <w:r w:rsidRPr="00102658">
        <w:rPr>
          <w:rFonts w:ascii="Arial" w:hAnsi="Arial" w:cs="Arial"/>
          <w:sz w:val="24"/>
          <w:szCs w:val="24"/>
        </w:rPr>
        <w:t>have been disciplined</w:t>
      </w:r>
      <w:proofErr w:type="gramEnd"/>
      <w:r w:rsidRPr="00102658">
        <w:rPr>
          <w:rFonts w:ascii="Arial" w:hAnsi="Arial" w:cs="Arial"/>
          <w:sz w:val="24"/>
          <w:szCs w:val="24"/>
        </w:rPr>
        <w:t xml:space="preserve"> for having engaged in serious unethical or illegal activities by any previous employer.  A “serious” unethical or illegal activity being defined as an </w:t>
      </w:r>
      <w:proofErr w:type="gramStart"/>
      <w:r w:rsidRPr="00102658">
        <w:rPr>
          <w:rFonts w:ascii="Arial" w:hAnsi="Arial" w:cs="Arial"/>
          <w:sz w:val="24"/>
          <w:szCs w:val="24"/>
        </w:rPr>
        <w:t>act which would most likely lead to suspension for five days or more</w:t>
      </w:r>
      <w:proofErr w:type="gramEnd"/>
      <w:r w:rsidRPr="00102658">
        <w:rPr>
          <w:rFonts w:ascii="Arial" w:hAnsi="Arial" w:cs="Arial"/>
          <w:sz w:val="24"/>
          <w:szCs w:val="24"/>
        </w:rPr>
        <w:t xml:space="preserve"> or to termination under the policies of any reasonable hiring agency.</w:t>
      </w:r>
    </w:p>
    <w:p w:rsidR="008115FB" w:rsidRPr="00102658" w:rsidRDefault="008115FB" w:rsidP="008115FB">
      <w:pPr>
        <w:spacing w:after="0" w:line="240" w:lineRule="auto"/>
        <w:jc w:val="both"/>
        <w:rPr>
          <w:rFonts w:ascii="Arial" w:hAnsi="Arial" w:cs="Arial"/>
          <w:sz w:val="24"/>
          <w:szCs w:val="24"/>
        </w:rPr>
      </w:pPr>
    </w:p>
    <w:p w:rsidR="008115FB" w:rsidRPr="00390BC3"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 xml:space="preserve">Applicant cannot have been the subject of any </w:t>
      </w:r>
      <w:proofErr w:type="gramStart"/>
      <w:r w:rsidRPr="00390BC3">
        <w:rPr>
          <w:rFonts w:ascii="Arial" w:hAnsi="Arial" w:cs="Arial"/>
          <w:sz w:val="24"/>
          <w:szCs w:val="24"/>
        </w:rPr>
        <w:t>action involving</w:t>
      </w:r>
      <w:proofErr w:type="gramEnd"/>
      <w:r w:rsidRPr="00390BC3">
        <w:rPr>
          <w:rFonts w:ascii="Arial" w:hAnsi="Arial" w:cs="Arial"/>
          <w:sz w:val="24"/>
          <w:szCs w:val="24"/>
        </w:rPr>
        <w:t xml:space="preserve"> perpetration of unlawful sexual harassment. </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found</w:t>
      </w:r>
      <w:proofErr w:type="gramEnd"/>
      <w:r w:rsidRPr="00102658">
        <w:rPr>
          <w:rFonts w:ascii="Arial" w:hAnsi="Arial" w:cs="Arial"/>
          <w:sz w:val="24"/>
          <w:szCs w:val="24"/>
        </w:rPr>
        <w:t xml:space="preserve"> to be at fault, through Internal Investigation by an employer or through legal means or through this Investigation, for any action recklessly and directly resulting in injury or harm to another person or co-worker without just cause.</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obtained any position of employment by deceptive, dishonest, unethical, or illegal means.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repeatedly and intentionally viewed</w:t>
      </w:r>
      <w:proofErr w:type="gramEnd"/>
      <w:r w:rsidRPr="00102658">
        <w:rPr>
          <w:rFonts w:ascii="Arial" w:hAnsi="Arial" w:cs="Arial"/>
          <w:sz w:val="24"/>
          <w:szCs w:val="24"/>
        </w:rPr>
        <w:t xml:space="preserve"> child pornography by any medium including electronic and virtual child porn involving animation.</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involved in any motor vehicle accident or incident during which he was under the influence of illegal drugs or alcohol within the last ten (10) years.</w:t>
      </w:r>
    </w:p>
    <w:p w:rsidR="008115FB" w:rsidRPr="00102658" w:rsidRDefault="008115FB" w:rsidP="008115FB">
      <w:pPr>
        <w:spacing w:after="0" w:line="240" w:lineRule="auto"/>
        <w:jc w:val="both"/>
        <w:rPr>
          <w:rFonts w:ascii="Arial" w:hAnsi="Arial" w:cs="Arial"/>
          <w:sz w:val="24"/>
          <w:szCs w:val="24"/>
        </w:rPr>
      </w:pPr>
    </w:p>
    <w:p w:rsidR="008115FB"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lied or been untruthful, directly or by omission, in any other application for employment completed by </w:t>
      </w:r>
      <w:r>
        <w:rPr>
          <w:rFonts w:ascii="Arial" w:hAnsi="Arial" w:cs="Arial"/>
          <w:sz w:val="24"/>
          <w:szCs w:val="24"/>
        </w:rPr>
        <w:t>applicant</w:t>
      </w:r>
      <w:r w:rsidRPr="00102658">
        <w:rPr>
          <w:rFonts w:ascii="Arial" w:hAnsi="Arial" w:cs="Arial"/>
          <w:sz w:val="24"/>
          <w:szCs w:val="24"/>
        </w:rPr>
        <w:t xml:space="preserve"> in the past, regardless of whether said application led to eventual employment at said agency or business.</w:t>
      </w:r>
    </w:p>
    <w:p w:rsidR="008115FB" w:rsidRPr="00913688" w:rsidRDefault="008115FB" w:rsidP="008115FB">
      <w:pPr>
        <w:spacing w:after="0" w:line="240" w:lineRule="auto"/>
        <w:jc w:val="both"/>
        <w:rPr>
          <w:rFonts w:ascii="Arial" w:hAnsi="Arial" w:cs="Arial"/>
          <w:sz w:val="24"/>
          <w:szCs w:val="24"/>
        </w:rPr>
      </w:pPr>
    </w:p>
    <w:p w:rsidR="008115FB"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lastRenderedPageBreak/>
        <w:t>Applicant</w:t>
      </w:r>
      <w:r w:rsidRPr="00102658">
        <w:rPr>
          <w:rFonts w:ascii="Arial" w:hAnsi="Arial" w:cs="Arial"/>
          <w:sz w:val="24"/>
          <w:szCs w:val="24"/>
        </w:rPr>
        <w:t xml:space="preserve"> </w:t>
      </w:r>
      <w:proofErr w:type="gramStart"/>
      <w:r w:rsidRPr="00102658">
        <w:rPr>
          <w:rFonts w:ascii="Arial" w:hAnsi="Arial" w:cs="Arial"/>
          <w:sz w:val="24"/>
          <w:szCs w:val="24"/>
        </w:rPr>
        <w:t>cannot have been disciplined</w:t>
      </w:r>
      <w:proofErr w:type="gramEnd"/>
      <w:r w:rsidRPr="00102658">
        <w:rPr>
          <w:rFonts w:ascii="Arial" w:hAnsi="Arial" w:cs="Arial"/>
          <w:sz w:val="24"/>
          <w:szCs w:val="24"/>
        </w:rPr>
        <w:t xml:space="preserve"> for any action within the last five (5) years involving unlawful racial or sexual discrimination, regardless of whether said action was directed at a co-worker or at another person.</w:t>
      </w:r>
    </w:p>
    <w:p w:rsidR="008115FB" w:rsidRPr="00102658" w:rsidRDefault="008115FB" w:rsidP="008115FB">
      <w:pPr>
        <w:pStyle w:val="ListParagraph"/>
        <w:spacing w:after="0" w:line="240" w:lineRule="auto"/>
        <w:ind w:left="540"/>
        <w:jc w:val="both"/>
        <w:rPr>
          <w:rFonts w:ascii="Arial" w:hAnsi="Arial" w:cs="Arial"/>
          <w:sz w:val="24"/>
          <w:szCs w:val="24"/>
        </w:rPr>
      </w:pPr>
    </w:p>
    <w:p w:rsidR="008115FB" w:rsidRPr="00102658" w:rsidRDefault="008115FB" w:rsidP="008115FB">
      <w:pPr>
        <w:spacing w:after="0" w:line="240" w:lineRule="auto"/>
        <w:jc w:val="both"/>
        <w:rPr>
          <w:rFonts w:ascii="Arial" w:hAnsi="Arial" w:cs="Arial"/>
          <w:b/>
          <w:sz w:val="24"/>
          <w:szCs w:val="24"/>
          <w:u w:val="single"/>
        </w:rPr>
      </w:pPr>
      <w:r w:rsidRPr="00102658">
        <w:rPr>
          <w:rFonts w:ascii="Arial" w:hAnsi="Arial" w:cs="Arial"/>
          <w:b/>
          <w:sz w:val="24"/>
          <w:szCs w:val="24"/>
          <w:u w:val="single"/>
        </w:rPr>
        <w:t>Military History</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dishonorably discharged</w:t>
      </w:r>
      <w:proofErr w:type="gramEnd"/>
      <w:r w:rsidRPr="00102658">
        <w:rPr>
          <w:rFonts w:ascii="Arial" w:hAnsi="Arial" w:cs="Arial"/>
          <w:sz w:val="24"/>
          <w:szCs w:val="24"/>
        </w:rPr>
        <w:t>.</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court-martialed and convicted for any reason consistent with a comparable civilian offense that would result in disqualification under this Standard</w:t>
      </w:r>
      <w:proofErr w:type="gramEnd"/>
      <w:r w:rsidRPr="00102658">
        <w:rPr>
          <w:rFonts w:ascii="Arial" w:hAnsi="Arial" w:cs="Arial"/>
          <w:sz w:val="24"/>
          <w:szCs w:val="24"/>
        </w:rPr>
        <w:t xml:space="preserve">.  </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disqualified</w:t>
      </w:r>
      <w:proofErr w:type="gramEnd"/>
      <w:r w:rsidRPr="00102658">
        <w:rPr>
          <w:rFonts w:ascii="Arial" w:hAnsi="Arial" w:cs="Arial"/>
          <w:sz w:val="24"/>
          <w:szCs w:val="24"/>
        </w:rPr>
        <w:t xml:space="preserve"> from re-enlistment for any reason stemming from misconduct.</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committed an act of misconduct comparable with a civilian offense that would result in disqualification under this Standard.</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received a non-judicial punishment such as an “Article 15” or any equivalent measure of a different name for an incident involving substance abuse more than two times within the most recent five years of active duty service.</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Pr>
          <w:rFonts w:ascii="Arial" w:hAnsi="Arial" w:cs="Arial"/>
          <w:sz w:val="24"/>
          <w:szCs w:val="24"/>
        </w:rPr>
        <w:t xml:space="preserve"> cannot have received a </w:t>
      </w:r>
      <w:r w:rsidRPr="00390BC3">
        <w:rPr>
          <w:rFonts w:ascii="Arial" w:hAnsi="Arial" w:cs="Arial"/>
          <w:sz w:val="24"/>
          <w:szCs w:val="24"/>
        </w:rPr>
        <w:t>mentally unfit</w:t>
      </w:r>
      <w:r w:rsidRPr="00102658">
        <w:rPr>
          <w:rFonts w:ascii="Arial" w:hAnsi="Arial" w:cs="Arial"/>
          <w:sz w:val="24"/>
          <w:szCs w:val="24"/>
        </w:rPr>
        <w:t xml:space="preserve"> discharge, or any other </w:t>
      </w:r>
      <w:proofErr w:type="gramStart"/>
      <w:r w:rsidRPr="00102658">
        <w:rPr>
          <w:rFonts w:ascii="Arial" w:hAnsi="Arial" w:cs="Arial"/>
          <w:sz w:val="24"/>
          <w:szCs w:val="24"/>
        </w:rPr>
        <w:t>psychologically-related</w:t>
      </w:r>
      <w:proofErr w:type="gramEnd"/>
      <w:r w:rsidRPr="00102658">
        <w:rPr>
          <w:rFonts w:ascii="Arial" w:hAnsi="Arial" w:cs="Arial"/>
          <w:sz w:val="24"/>
          <w:szCs w:val="24"/>
        </w:rPr>
        <w:t xml:space="preserve"> discharge of a different name or designation, which condition would create an inherent risk in the individual performing the public safety duties of a Police Officer.</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r>
        <w:rPr>
          <w:rFonts w:ascii="Arial" w:hAnsi="Arial" w:cs="Arial"/>
          <w:sz w:val="24"/>
          <w:szCs w:val="24"/>
        </w:rPr>
        <w:t>must be legally entitled to</w:t>
      </w:r>
      <w:r w:rsidRPr="00102658">
        <w:rPr>
          <w:rFonts w:ascii="Arial" w:hAnsi="Arial" w:cs="Arial"/>
          <w:sz w:val="24"/>
          <w:szCs w:val="24"/>
        </w:rPr>
        <w:t xml:space="preserve"> Veteran’s Preference </w:t>
      </w:r>
      <w:r>
        <w:rPr>
          <w:rFonts w:ascii="Arial" w:hAnsi="Arial" w:cs="Arial"/>
          <w:sz w:val="24"/>
          <w:szCs w:val="24"/>
        </w:rPr>
        <w:t xml:space="preserve">if </w:t>
      </w:r>
      <w:proofErr w:type="gramStart"/>
      <w:r>
        <w:rPr>
          <w:rFonts w:ascii="Arial" w:hAnsi="Arial" w:cs="Arial"/>
          <w:sz w:val="24"/>
          <w:szCs w:val="24"/>
        </w:rPr>
        <w:t>it was claimed by the applicant</w:t>
      </w:r>
      <w:r w:rsidRPr="00102658">
        <w:rPr>
          <w:rFonts w:ascii="Arial" w:hAnsi="Arial" w:cs="Arial"/>
          <w:sz w:val="24"/>
          <w:szCs w:val="24"/>
        </w:rPr>
        <w:t xml:space="preserve"> on </w:t>
      </w:r>
      <w:r>
        <w:rPr>
          <w:rFonts w:ascii="Arial" w:hAnsi="Arial" w:cs="Arial"/>
          <w:sz w:val="24"/>
          <w:szCs w:val="24"/>
        </w:rPr>
        <w:t>their</w:t>
      </w:r>
      <w:r w:rsidRPr="00102658">
        <w:rPr>
          <w:rFonts w:ascii="Arial" w:hAnsi="Arial" w:cs="Arial"/>
          <w:sz w:val="24"/>
          <w:szCs w:val="24"/>
        </w:rPr>
        <w:t xml:space="preserve"> Police Application</w:t>
      </w:r>
      <w:proofErr w:type="gramEnd"/>
      <w:r>
        <w:rPr>
          <w:rFonts w:ascii="Arial" w:hAnsi="Arial" w:cs="Arial"/>
          <w:sz w:val="24"/>
          <w:szCs w:val="24"/>
        </w:rPr>
        <w:t>.</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the suspect in any military investigation involving brutality or abuse towards civilians, regardless of citizenship, unless said investigation cleared the </w:t>
      </w:r>
      <w:r>
        <w:rPr>
          <w:rFonts w:ascii="Arial" w:hAnsi="Arial" w:cs="Arial"/>
          <w:sz w:val="24"/>
          <w:szCs w:val="24"/>
        </w:rPr>
        <w:t>applicant</w:t>
      </w:r>
      <w:r w:rsidRPr="00102658">
        <w:rPr>
          <w:rFonts w:ascii="Arial" w:hAnsi="Arial" w:cs="Arial"/>
          <w:sz w:val="24"/>
          <w:szCs w:val="24"/>
        </w:rPr>
        <w:t xml:space="preserve"> of </w:t>
      </w:r>
      <w:proofErr w:type="gramStart"/>
      <w:r w:rsidRPr="00102658">
        <w:rPr>
          <w:rFonts w:ascii="Arial" w:hAnsi="Arial" w:cs="Arial"/>
          <w:sz w:val="24"/>
          <w:szCs w:val="24"/>
        </w:rPr>
        <w:t>any and all</w:t>
      </w:r>
      <w:proofErr w:type="gramEnd"/>
      <w:r w:rsidRPr="00102658">
        <w:rPr>
          <w:rFonts w:ascii="Arial" w:hAnsi="Arial" w:cs="Arial"/>
          <w:sz w:val="24"/>
          <w:szCs w:val="24"/>
        </w:rPr>
        <w:t xml:space="preserve"> involvement concerning these allegations.</w:t>
      </w:r>
    </w:p>
    <w:p w:rsidR="008115FB" w:rsidRPr="00102658" w:rsidRDefault="008115FB" w:rsidP="008115FB">
      <w:pPr>
        <w:rPr>
          <w:rFonts w:ascii="Arial" w:hAnsi="Arial" w:cs="Arial"/>
          <w:sz w:val="24"/>
          <w:szCs w:val="24"/>
        </w:rPr>
      </w:pPr>
    </w:p>
    <w:p w:rsidR="008115FB" w:rsidRPr="00913688" w:rsidRDefault="008115FB" w:rsidP="008115FB">
      <w:pPr>
        <w:rPr>
          <w:rFonts w:ascii="Arial" w:hAnsi="Arial" w:cs="Arial"/>
          <w:b/>
          <w:sz w:val="24"/>
          <w:szCs w:val="24"/>
          <w:u w:val="single"/>
        </w:rPr>
      </w:pPr>
      <w:r w:rsidRPr="00102658">
        <w:rPr>
          <w:rFonts w:ascii="Arial" w:hAnsi="Arial" w:cs="Arial"/>
          <w:b/>
          <w:sz w:val="24"/>
          <w:szCs w:val="24"/>
          <w:u w:val="single"/>
        </w:rPr>
        <w:t>Financial History</w:t>
      </w: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found in contempt of any court-ordered support or </w:t>
      </w:r>
      <w:proofErr w:type="gramStart"/>
      <w:r w:rsidRPr="00102658">
        <w:rPr>
          <w:rFonts w:ascii="Arial" w:hAnsi="Arial" w:cs="Arial"/>
          <w:sz w:val="24"/>
          <w:szCs w:val="24"/>
        </w:rPr>
        <w:t>have been incarcerated</w:t>
      </w:r>
      <w:proofErr w:type="gramEnd"/>
      <w:r w:rsidRPr="00102658">
        <w:rPr>
          <w:rFonts w:ascii="Arial" w:hAnsi="Arial" w:cs="Arial"/>
          <w:sz w:val="24"/>
          <w:szCs w:val="24"/>
        </w:rPr>
        <w:t xml:space="preserve"> for violation of any court-ordered obligation within the last three (3) years.</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be 90 days or more past due in any debt greater than $1,500.00.</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evicted</w:t>
      </w:r>
      <w:proofErr w:type="gramEnd"/>
      <w:r w:rsidRPr="00102658">
        <w:rPr>
          <w:rFonts w:ascii="Arial" w:hAnsi="Arial" w:cs="Arial"/>
          <w:sz w:val="24"/>
          <w:szCs w:val="24"/>
        </w:rPr>
        <w:t xml:space="preserve"> for just cause within the last five (5)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lastRenderedPageBreak/>
        <w:t>Applicant</w:t>
      </w:r>
      <w:r w:rsidRPr="00102658">
        <w:rPr>
          <w:rFonts w:ascii="Arial" w:hAnsi="Arial" w:cs="Arial"/>
          <w:sz w:val="24"/>
          <w:szCs w:val="24"/>
        </w:rPr>
        <w:t xml:space="preserve"> cannot have had wages assigned or garnished for criminal restitution purposes within the last five (5) years.</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had a vehicle repossessed within the last five (5) years.</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failed to fulfill any financial contract or rental/lease agreement in excess of $5,000.00 within the last ten (10)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willfully issued a bad check within the last ten (10)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owe any money whatsoever to any loan shark, bookmaker, or any other unlicensed or unauthorized individual or organization suspected of illegal gambling, racketeering, or usury activities.</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spacing w:after="0" w:line="240" w:lineRule="auto"/>
        <w:ind w:left="540"/>
        <w:jc w:val="both"/>
        <w:rPr>
          <w:rFonts w:ascii="Arial" w:hAnsi="Arial" w:cs="Arial"/>
          <w:sz w:val="24"/>
          <w:szCs w:val="24"/>
        </w:rPr>
      </w:pPr>
    </w:p>
    <w:p w:rsidR="008115FB" w:rsidRPr="00102658" w:rsidRDefault="008115FB" w:rsidP="008115FB">
      <w:pPr>
        <w:spacing w:after="0" w:line="240" w:lineRule="auto"/>
        <w:jc w:val="both"/>
        <w:rPr>
          <w:rFonts w:ascii="Arial" w:hAnsi="Arial" w:cs="Arial"/>
          <w:b/>
          <w:sz w:val="24"/>
          <w:szCs w:val="24"/>
          <w:u w:val="single"/>
        </w:rPr>
      </w:pPr>
      <w:r w:rsidRPr="00102658">
        <w:rPr>
          <w:rFonts w:ascii="Arial" w:hAnsi="Arial" w:cs="Arial"/>
          <w:b/>
          <w:sz w:val="24"/>
          <w:szCs w:val="24"/>
          <w:u w:val="single"/>
        </w:rPr>
        <w:t>Criminal/Ethical Analysis</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lied, falsified, or omitted significant/relevant facts from the Police Application or Background Interview or taken any action to mislead investigators or the Commission.</w:t>
      </w:r>
    </w:p>
    <w:p w:rsidR="008115FB" w:rsidRPr="00102658" w:rsidRDefault="008115FB" w:rsidP="008115FB">
      <w:pPr>
        <w:spacing w:after="0" w:line="240" w:lineRule="auto"/>
        <w:jc w:val="both"/>
        <w:rPr>
          <w:rFonts w:ascii="Arial" w:hAnsi="Arial" w:cs="Arial"/>
          <w:sz w:val="24"/>
          <w:szCs w:val="24"/>
        </w:rPr>
      </w:pPr>
    </w:p>
    <w:p w:rsidR="008115FB" w:rsidRPr="00390BC3"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 can never have offered or accepted an official bribe while serving in an official capacity or position of public trust.</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involved in extortion or kickback activities within the last twenty (20) years.</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involved in acts consistent with resisting arrest OR been involved in any incident in which he/she </w:t>
      </w:r>
      <w:proofErr w:type="gramStart"/>
      <w:r w:rsidRPr="00102658">
        <w:rPr>
          <w:rFonts w:ascii="Arial" w:hAnsi="Arial" w:cs="Arial"/>
          <w:sz w:val="24"/>
          <w:szCs w:val="24"/>
        </w:rPr>
        <w:t>was disciplined</w:t>
      </w:r>
      <w:proofErr w:type="gramEnd"/>
      <w:r w:rsidRPr="00102658">
        <w:rPr>
          <w:rFonts w:ascii="Arial" w:hAnsi="Arial" w:cs="Arial"/>
          <w:sz w:val="24"/>
          <w:szCs w:val="24"/>
        </w:rPr>
        <w:t xml:space="preserve"> for excessive force within the last ten (10) years or since completion of Act 120 Certification if applicable.</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involved in acts that would be consistent with three or more criminal summary offenses within the last three (3) years.</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cited</w:t>
      </w:r>
      <w:proofErr w:type="gramEnd"/>
      <w:r w:rsidRPr="00102658">
        <w:rPr>
          <w:rFonts w:ascii="Arial" w:hAnsi="Arial" w:cs="Arial"/>
          <w:sz w:val="24"/>
          <w:szCs w:val="24"/>
        </w:rPr>
        <w:t xml:space="preserve"> with five (5) or more summary traffic offenses within the last five (5)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convicted</w:t>
      </w:r>
      <w:proofErr w:type="gramEnd"/>
      <w:r w:rsidRPr="00102658">
        <w:rPr>
          <w:rFonts w:ascii="Arial" w:hAnsi="Arial" w:cs="Arial"/>
          <w:sz w:val="24"/>
          <w:szCs w:val="24"/>
        </w:rPr>
        <w:t xml:space="preserve"> of a misdemeanor involving threatening an official, disorderly conduct, assault, or child/spousal/domestic abuse.</w:t>
      </w:r>
    </w:p>
    <w:p w:rsidR="008115FB" w:rsidRPr="00102658" w:rsidRDefault="008115FB" w:rsidP="008115FB">
      <w:pPr>
        <w:spacing w:after="0" w:line="240" w:lineRule="auto"/>
        <w:jc w:val="both"/>
        <w:rPr>
          <w:rFonts w:ascii="Arial" w:hAnsi="Arial" w:cs="Arial"/>
          <w:sz w:val="24"/>
          <w:szCs w:val="24"/>
        </w:rPr>
      </w:pPr>
    </w:p>
    <w:p w:rsidR="008115FB" w:rsidRPr="00390BC3"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 xml:space="preserve">Applicant cannot have been convicted of any offense assigned a grading in Pennsylvania of any misdemeanor or above, including felonies, since legal adulthood (age 18 or above), nor any felonies or violent misdemeanors as a juvenile.  </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convicted</w:t>
      </w:r>
      <w:proofErr w:type="gramEnd"/>
      <w:r w:rsidRPr="00102658">
        <w:rPr>
          <w:rFonts w:ascii="Arial" w:hAnsi="Arial" w:cs="Arial"/>
          <w:sz w:val="24"/>
          <w:szCs w:val="24"/>
        </w:rPr>
        <w:t xml:space="preserve"> of DUI or any comparable offense.</w:t>
      </w:r>
    </w:p>
    <w:p w:rsidR="008115FB" w:rsidRPr="00102658" w:rsidRDefault="008115FB" w:rsidP="008115FB">
      <w:pPr>
        <w:spacing w:after="0" w:line="240" w:lineRule="auto"/>
        <w:jc w:val="both"/>
        <w:rPr>
          <w:rFonts w:ascii="Arial" w:hAnsi="Arial" w:cs="Arial"/>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lastRenderedPageBreak/>
        <w:t>Applicant</w:t>
      </w:r>
      <w:r w:rsidRPr="00876C6F">
        <w:rPr>
          <w:rFonts w:ascii="Arial" w:hAnsi="Arial" w:cs="Arial"/>
          <w:sz w:val="24"/>
          <w:szCs w:val="24"/>
        </w:rPr>
        <w:t xml:space="preserve"> cannot have committed or been convicted of any felony within the last eight (8) years, nor can he/she have committed any felony or misdemeanor involving domestic violence or sexual crimes.</w:t>
      </w:r>
    </w:p>
    <w:p w:rsidR="008115FB" w:rsidRPr="00102658" w:rsidRDefault="008115FB" w:rsidP="008115FB">
      <w:pPr>
        <w:pStyle w:val="ListParagraph"/>
        <w:spacing w:after="0" w:line="240" w:lineRule="auto"/>
        <w:ind w:left="540"/>
        <w:jc w:val="both"/>
        <w:rPr>
          <w:rFonts w:ascii="Arial" w:hAnsi="Arial" w:cs="Arial"/>
          <w:sz w:val="24"/>
          <w:szCs w:val="24"/>
        </w:rPr>
      </w:pP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involved in acts consistent with Harassment and Stalking within the last five (5) years or specifically been involved with acts consistent with the “Stalking” violations of law.</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bookmarkStart w:id="1" w:name="OLE_LINK1"/>
      <w:bookmarkStart w:id="2" w:name="OLE_LINK2"/>
      <w:r w:rsidRPr="00390BC3">
        <w:rPr>
          <w:rFonts w:ascii="Arial" w:hAnsi="Arial" w:cs="Arial"/>
          <w:sz w:val="24"/>
          <w:szCs w:val="24"/>
        </w:rPr>
        <w:t>Applicant</w:t>
      </w:r>
      <w:r w:rsidRPr="00102658">
        <w:rPr>
          <w:rFonts w:ascii="Arial" w:hAnsi="Arial" w:cs="Arial"/>
          <w:sz w:val="24"/>
          <w:szCs w:val="24"/>
        </w:rPr>
        <w:t xml:space="preserve"> cannot have abused alcohol on any job to an obvious or legal degree of impairment or gone to work under the influence of </w:t>
      </w:r>
      <w:proofErr w:type="gramStart"/>
      <w:r w:rsidRPr="00102658">
        <w:rPr>
          <w:rFonts w:ascii="Arial" w:hAnsi="Arial" w:cs="Arial"/>
          <w:sz w:val="24"/>
          <w:szCs w:val="24"/>
        </w:rPr>
        <w:t>same</w:t>
      </w:r>
      <w:proofErr w:type="gramEnd"/>
      <w:r w:rsidRPr="00102658">
        <w:rPr>
          <w:rFonts w:ascii="Arial" w:hAnsi="Arial" w:cs="Arial"/>
          <w:sz w:val="24"/>
          <w:szCs w:val="24"/>
        </w:rPr>
        <w:t xml:space="preserve"> within the past ten years unless such use is required or necessary in the course of official duty (WRITTEN EXPLANATION REQUIRED BY PERTINENT EMPLOYER AND/OR SUPERVISOR).</w:t>
      </w:r>
    </w:p>
    <w:bookmarkEnd w:id="1"/>
    <w:bookmarkEnd w:id="2"/>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refused to submit to, avoided submission to, or fraudulently altered the specimen and/or results of any drug/alcohol test implemented by law enforcement officials, an employer, or a prospective employer, within the last ten (10) years.</w:t>
      </w:r>
    </w:p>
    <w:p w:rsidR="008115FB" w:rsidRPr="00102658" w:rsidRDefault="008115FB" w:rsidP="008115FB">
      <w:pPr>
        <w:spacing w:after="0" w:line="240" w:lineRule="auto"/>
        <w:ind w:left="540" w:hanging="540"/>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late to work, missed work, called off sick from work, or had work performance suffer </w:t>
      </w:r>
      <w:proofErr w:type="gramStart"/>
      <w:r w:rsidRPr="00102658">
        <w:rPr>
          <w:rFonts w:ascii="Arial" w:hAnsi="Arial" w:cs="Arial"/>
          <w:sz w:val="24"/>
          <w:szCs w:val="24"/>
        </w:rPr>
        <w:t>as a result</w:t>
      </w:r>
      <w:proofErr w:type="gramEnd"/>
      <w:r w:rsidRPr="00102658">
        <w:rPr>
          <w:rFonts w:ascii="Arial" w:hAnsi="Arial" w:cs="Arial"/>
          <w:sz w:val="24"/>
          <w:szCs w:val="24"/>
        </w:rPr>
        <w:t xml:space="preserve"> of the use of alcohol more than two (2) times within the last three (3) years.</w:t>
      </w:r>
    </w:p>
    <w:p w:rsidR="008115FB" w:rsidRPr="00102658" w:rsidRDefault="008115FB" w:rsidP="008115FB">
      <w:pPr>
        <w:spacing w:after="0" w:line="240" w:lineRule="auto"/>
        <w:jc w:val="both"/>
        <w:rPr>
          <w:rFonts w:ascii="Arial" w:hAnsi="Arial" w:cs="Arial"/>
          <w:b/>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been late to work, missed work, called off sick from work, or had work performance suffer </w:t>
      </w:r>
      <w:proofErr w:type="gramStart"/>
      <w:r w:rsidRPr="00102658">
        <w:rPr>
          <w:rFonts w:ascii="Arial" w:hAnsi="Arial" w:cs="Arial"/>
          <w:sz w:val="24"/>
          <w:szCs w:val="24"/>
        </w:rPr>
        <w:t>as a result</w:t>
      </w:r>
      <w:proofErr w:type="gramEnd"/>
      <w:r w:rsidRPr="00102658">
        <w:rPr>
          <w:rFonts w:ascii="Arial" w:hAnsi="Arial" w:cs="Arial"/>
          <w:sz w:val="24"/>
          <w:szCs w:val="24"/>
        </w:rPr>
        <w:t xml:space="preserve"> of the use of illegal drugs within the last ten (10) years.</w:t>
      </w:r>
    </w:p>
    <w:p w:rsidR="008115FB" w:rsidRPr="00102658" w:rsidRDefault="008115FB" w:rsidP="008115FB">
      <w:pPr>
        <w:spacing w:after="0" w:line="240" w:lineRule="auto"/>
        <w:jc w:val="both"/>
        <w:rPr>
          <w:rFonts w:ascii="Arial" w:hAnsi="Arial" w:cs="Arial"/>
          <w:b/>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876C6F">
        <w:rPr>
          <w:rFonts w:ascii="Arial" w:hAnsi="Arial" w:cs="Arial"/>
          <w:sz w:val="24"/>
          <w:szCs w:val="24"/>
        </w:rPr>
        <w:t xml:space="preserve"> cannot have taken more than $75.00 in money or $75.00 in unauthorized merchandise from employers ever.</w:t>
      </w:r>
    </w:p>
    <w:p w:rsidR="008115FB" w:rsidRPr="00102658" w:rsidRDefault="008115FB" w:rsidP="008115FB">
      <w:pPr>
        <w:spacing w:after="0" w:line="240" w:lineRule="auto"/>
        <w:jc w:val="both"/>
        <w:rPr>
          <w:rFonts w:ascii="Arial" w:hAnsi="Arial" w:cs="Arial"/>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876C6F">
        <w:rPr>
          <w:rFonts w:ascii="Arial" w:hAnsi="Arial" w:cs="Arial"/>
          <w:sz w:val="24"/>
          <w:szCs w:val="24"/>
        </w:rPr>
        <w:t xml:space="preserve"> cannot have stolen any amount of money from employers within the last ten (10) years.</w:t>
      </w:r>
      <w:r w:rsidRPr="00876C6F" w:rsidDel="00914717">
        <w:rPr>
          <w:rFonts w:ascii="Arial" w:hAnsi="Arial" w:cs="Arial"/>
          <w:sz w:val="24"/>
          <w:szCs w:val="24"/>
        </w:rPr>
        <w:t xml:space="preserve"> </w:t>
      </w:r>
    </w:p>
    <w:p w:rsidR="008115FB" w:rsidRPr="00102658" w:rsidRDefault="008115FB" w:rsidP="008115FB">
      <w:pPr>
        <w:spacing w:after="0" w:line="240" w:lineRule="auto"/>
        <w:ind w:left="540" w:hanging="540"/>
        <w:jc w:val="both"/>
        <w:rPr>
          <w:rFonts w:ascii="Arial" w:hAnsi="Arial" w:cs="Arial"/>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taken ANY merchandise or illegal money from any employer </w:t>
      </w:r>
      <w:r w:rsidRPr="00876C6F">
        <w:rPr>
          <w:rFonts w:ascii="Arial" w:hAnsi="Arial" w:cs="Arial"/>
          <w:sz w:val="24"/>
          <w:szCs w:val="24"/>
        </w:rPr>
        <w:t>since completion of Act 120 Certification, if applicable.</w:t>
      </w:r>
    </w:p>
    <w:p w:rsidR="008115FB" w:rsidRPr="00876C6F" w:rsidRDefault="008115FB" w:rsidP="008115FB">
      <w:pPr>
        <w:spacing w:after="0" w:line="240" w:lineRule="auto"/>
        <w:ind w:left="540" w:hanging="540"/>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color w:val="FF0000"/>
          <w:sz w:val="24"/>
          <w:szCs w:val="24"/>
        </w:rPr>
      </w:pPr>
      <w:r w:rsidRPr="00390BC3">
        <w:rPr>
          <w:rFonts w:ascii="Arial" w:hAnsi="Arial" w:cs="Arial"/>
          <w:sz w:val="24"/>
          <w:szCs w:val="24"/>
        </w:rPr>
        <w:t>Applicant</w:t>
      </w:r>
      <w:r w:rsidRPr="00876C6F">
        <w:rPr>
          <w:rFonts w:ascii="Arial" w:hAnsi="Arial" w:cs="Arial"/>
          <w:sz w:val="24"/>
          <w:szCs w:val="24"/>
        </w:rPr>
        <w:t xml:space="preserve"> </w:t>
      </w:r>
      <w:proofErr w:type="gramStart"/>
      <w:r w:rsidRPr="00876C6F">
        <w:rPr>
          <w:rFonts w:ascii="Arial" w:hAnsi="Arial" w:cs="Arial"/>
          <w:sz w:val="24"/>
          <w:szCs w:val="24"/>
        </w:rPr>
        <w:t>cannot be found</w:t>
      </w:r>
      <w:proofErr w:type="gramEnd"/>
      <w:r w:rsidRPr="00876C6F">
        <w:rPr>
          <w:rFonts w:ascii="Arial" w:hAnsi="Arial" w:cs="Arial"/>
          <w:sz w:val="24"/>
          <w:szCs w:val="24"/>
        </w:rPr>
        <w:t xml:space="preserve"> to often act in an erratic manner, have a propensity for violence, or be unable to communicate effectively. </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any active PFA or similar order outstanding against him.</w:t>
      </w:r>
    </w:p>
    <w:p w:rsidR="008115FB" w:rsidRPr="0010265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been convicted of, committed, or conspired to commit, shoplifting or retail theft of any similar or related act within the past ten years or since completion of the Act 120 Certification</w:t>
      </w:r>
      <w:proofErr w:type="gramEnd"/>
      <w:r w:rsidRPr="00102658">
        <w:rPr>
          <w:rFonts w:ascii="Arial" w:hAnsi="Arial" w:cs="Arial"/>
          <w:sz w:val="24"/>
          <w:szCs w:val="24"/>
        </w:rPr>
        <w:t>.</w:t>
      </w: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lastRenderedPageBreak/>
        <w:t>Applicant</w:t>
      </w:r>
      <w:r w:rsidRPr="00102658">
        <w:rPr>
          <w:rFonts w:ascii="Arial" w:hAnsi="Arial" w:cs="Arial"/>
          <w:sz w:val="24"/>
          <w:szCs w:val="24"/>
        </w:rPr>
        <w:t xml:space="preserve"> cannot have been the primary cause of more than three reportable motor vehicle crashes within the last three (3) years.</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spacing w:after="0" w:line="240" w:lineRule="auto"/>
        <w:ind w:left="540"/>
        <w:jc w:val="both"/>
        <w:rPr>
          <w:rFonts w:ascii="Arial" w:hAnsi="Arial" w:cs="Arial"/>
          <w:sz w:val="24"/>
          <w:szCs w:val="24"/>
        </w:rPr>
      </w:pPr>
    </w:p>
    <w:p w:rsidR="008115FB" w:rsidRDefault="008115FB" w:rsidP="008115FB">
      <w:pPr>
        <w:spacing w:after="0" w:line="240" w:lineRule="auto"/>
        <w:jc w:val="both"/>
        <w:rPr>
          <w:rFonts w:ascii="Arial" w:hAnsi="Arial" w:cs="Arial"/>
          <w:b/>
          <w:sz w:val="24"/>
          <w:szCs w:val="24"/>
          <w:u w:val="single"/>
        </w:rPr>
      </w:pPr>
      <w:r w:rsidRPr="00102658">
        <w:rPr>
          <w:rFonts w:ascii="Arial" w:hAnsi="Arial" w:cs="Arial"/>
          <w:b/>
          <w:sz w:val="24"/>
          <w:szCs w:val="24"/>
          <w:u w:val="single"/>
        </w:rPr>
        <w:t>Drug History</w:t>
      </w:r>
    </w:p>
    <w:p w:rsidR="00BB65FA" w:rsidRPr="00102658" w:rsidRDefault="00BB65FA" w:rsidP="008115FB">
      <w:pPr>
        <w:spacing w:after="0" w:line="240" w:lineRule="auto"/>
        <w:jc w:val="both"/>
        <w:rPr>
          <w:rFonts w:ascii="Arial" w:hAnsi="Arial" w:cs="Arial"/>
          <w:b/>
          <w:sz w:val="24"/>
          <w:szCs w:val="24"/>
          <w:u w:val="single"/>
        </w:rPr>
      </w:pPr>
    </w:p>
    <w:p w:rsidR="008115FB" w:rsidRPr="00102658" w:rsidRDefault="008115FB" w:rsidP="008115FB">
      <w:pPr>
        <w:spacing w:after="0" w:line="240" w:lineRule="auto"/>
        <w:jc w:val="both"/>
        <w:rPr>
          <w:rFonts w:ascii="Arial" w:hAnsi="Arial" w:cs="Arial"/>
          <w:sz w:val="24"/>
          <w:szCs w:val="24"/>
        </w:rPr>
      </w:pPr>
      <w:r w:rsidRPr="00876C6F">
        <w:rPr>
          <w:rFonts w:ascii="Arial" w:hAnsi="Arial" w:cs="Arial"/>
          <w:sz w:val="24"/>
          <w:szCs w:val="24"/>
        </w:rPr>
        <w:t>The following disqualifiers do not refer to when</w:t>
      </w:r>
      <w:r>
        <w:rPr>
          <w:rFonts w:ascii="Arial" w:hAnsi="Arial" w:cs="Arial"/>
          <w:sz w:val="24"/>
          <w:szCs w:val="24"/>
        </w:rPr>
        <w:t xml:space="preserve"> the applicant</w:t>
      </w:r>
      <w:r w:rsidRPr="00876C6F">
        <w:rPr>
          <w:rFonts w:ascii="Arial" w:hAnsi="Arial" w:cs="Arial"/>
          <w:sz w:val="24"/>
          <w:szCs w:val="24"/>
        </w:rPr>
        <w:t xml:space="preserve"> has possessed a legal prescription or when </w:t>
      </w:r>
      <w:proofErr w:type="gramStart"/>
      <w:r w:rsidRPr="00876C6F">
        <w:rPr>
          <w:rFonts w:ascii="Arial" w:hAnsi="Arial" w:cs="Arial"/>
          <w:sz w:val="24"/>
          <w:szCs w:val="24"/>
        </w:rPr>
        <w:t>controlled substances were administered by a professional</w:t>
      </w:r>
      <w:proofErr w:type="gramEnd"/>
      <w:r w:rsidRPr="00876C6F">
        <w:rPr>
          <w:rFonts w:ascii="Arial" w:hAnsi="Arial" w:cs="Arial"/>
          <w:sz w:val="24"/>
          <w:szCs w:val="24"/>
        </w:rPr>
        <w:t xml:space="preserve">. All other drug use not specifically mentioned below will be reviewed on a </w:t>
      </w:r>
      <w:proofErr w:type="gramStart"/>
      <w:r w:rsidRPr="00876C6F">
        <w:rPr>
          <w:rFonts w:ascii="Arial" w:hAnsi="Arial" w:cs="Arial"/>
          <w:sz w:val="24"/>
          <w:szCs w:val="24"/>
        </w:rPr>
        <w:t>case by case</w:t>
      </w:r>
      <w:proofErr w:type="gramEnd"/>
      <w:r w:rsidRPr="00876C6F">
        <w:rPr>
          <w:rFonts w:ascii="Arial" w:hAnsi="Arial" w:cs="Arial"/>
          <w:sz w:val="24"/>
          <w:szCs w:val="24"/>
        </w:rPr>
        <w:t xml:space="preserve"> basis and may disqualify the applicant. </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used any illegal drugs while employed in any law enforcement or prosecutorial position, or while employed in a position of public trust.</w:t>
      </w:r>
    </w:p>
    <w:p w:rsidR="008115FB" w:rsidRPr="00102658" w:rsidRDefault="008115FB" w:rsidP="008115FB">
      <w:pPr>
        <w:pStyle w:val="ListParagrap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w:t>
      </w:r>
      <w:proofErr w:type="gramStart"/>
      <w:r w:rsidRPr="00102658">
        <w:rPr>
          <w:rFonts w:ascii="Arial" w:hAnsi="Arial" w:cs="Arial"/>
          <w:sz w:val="24"/>
          <w:szCs w:val="24"/>
        </w:rPr>
        <w:t>cannot have misrepresented</w:t>
      </w:r>
      <w:proofErr w:type="gramEnd"/>
      <w:r w:rsidRPr="00102658">
        <w:rPr>
          <w:rFonts w:ascii="Arial" w:hAnsi="Arial" w:cs="Arial"/>
          <w:sz w:val="24"/>
          <w:szCs w:val="24"/>
        </w:rPr>
        <w:t xml:space="preserve"> his/her drug history.</w:t>
      </w:r>
    </w:p>
    <w:p w:rsidR="008115FB" w:rsidRPr="00102658" w:rsidRDefault="008115FB" w:rsidP="008115FB">
      <w:pPr>
        <w:pStyle w:val="ListParagraph"/>
        <w:rPr>
          <w:rFonts w:ascii="Arial" w:eastAsia="Times New Roman" w:hAnsi="Arial" w:cs="Arial"/>
          <w:color w:val="000000"/>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876C6F">
        <w:rPr>
          <w:rFonts w:ascii="Arial" w:hAnsi="Arial" w:cs="Arial"/>
          <w:sz w:val="24"/>
          <w:szCs w:val="24"/>
        </w:rPr>
        <w:t xml:space="preserve"> cannot demonstrate a pattern of misuse or unhealthy dependency upon any illegal drug, controlled substance, alcohol or other intoxicating substances.</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used Heroin, Fentanyl, Morphine, Methamphetamine, or Hallucinogens (LSD, PCP, etc.) ever.</w:t>
      </w:r>
    </w:p>
    <w:p w:rsidR="008115FB" w:rsidRPr="00102658" w:rsidRDefault="008115FB" w:rsidP="008115FB">
      <w:pPr>
        <w:spacing w:after="0" w:line="240" w:lineRule="auto"/>
        <w:jc w:val="both"/>
        <w:rPr>
          <w:rFonts w:ascii="Arial" w:hAnsi="Arial" w:cs="Arial"/>
          <w:sz w:val="24"/>
          <w:szCs w:val="24"/>
        </w:rPr>
      </w:pPr>
    </w:p>
    <w:p w:rsidR="008115FB" w:rsidRPr="00876C6F"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876C6F">
        <w:rPr>
          <w:rFonts w:ascii="Arial" w:hAnsi="Arial" w:cs="Arial"/>
          <w:sz w:val="24"/>
          <w:szCs w:val="24"/>
        </w:rPr>
        <w:t xml:space="preserve"> who has used Cocaine within the last five (5) years </w:t>
      </w:r>
      <w:proofErr w:type="gramStart"/>
      <w:r w:rsidRPr="00876C6F">
        <w:rPr>
          <w:rFonts w:ascii="Arial" w:hAnsi="Arial" w:cs="Arial"/>
          <w:b/>
          <w:sz w:val="24"/>
          <w:szCs w:val="24"/>
        </w:rPr>
        <w:t>may be found</w:t>
      </w:r>
      <w:proofErr w:type="gramEnd"/>
      <w:r w:rsidRPr="00876C6F">
        <w:rPr>
          <w:rFonts w:ascii="Arial" w:hAnsi="Arial" w:cs="Arial"/>
          <w:b/>
          <w:sz w:val="24"/>
          <w:szCs w:val="24"/>
        </w:rPr>
        <w:t xml:space="preserve"> unsuitable</w:t>
      </w:r>
      <w:r w:rsidRPr="00876C6F">
        <w:rPr>
          <w:rFonts w:ascii="Arial" w:hAnsi="Arial" w:cs="Arial"/>
          <w:sz w:val="24"/>
          <w:szCs w:val="24"/>
        </w:rPr>
        <w:t xml:space="preserve"> for employment. </w:t>
      </w:r>
      <w:r>
        <w:rPr>
          <w:rFonts w:ascii="Arial" w:hAnsi="Arial" w:cs="Arial"/>
          <w:sz w:val="24"/>
          <w:szCs w:val="24"/>
        </w:rPr>
        <w:t>Applicant cannot have used cocaine more than two (2</w:t>
      </w:r>
      <w:r w:rsidRPr="00876C6F">
        <w:rPr>
          <w:rFonts w:ascii="Arial" w:hAnsi="Arial" w:cs="Arial"/>
          <w:sz w:val="24"/>
          <w:szCs w:val="24"/>
        </w:rPr>
        <w:t>) time</w:t>
      </w:r>
      <w:r>
        <w:rPr>
          <w:rFonts w:ascii="Arial" w:hAnsi="Arial" w:cs="Arial"/>
          <w:sz w:val="24"/>
          <w:szCs w:val="24"/>
        </w:rPr>
        <w:t>s ever</w:t>
      </w:r>
      <w:r w:rsidRPr="00876C6F">
        <w:rPr>
          <w:rFonts w:ascii="Arial" w:hAnsi="Arial" w:cs="Arial"/>
          <w:sz w:val="24"/>
          <w:szCs w:val="24"/>
        </w:rPr>
        <w:t>.</w:t>
      </w:r>
    </w:p>
    <w:p w:rsidR="008115FB" w:rsidRPr="00102658" w:rsidRDefault="008115FB" w:rsidP="008115FB">
      <w:pPr>
        <w:spacing w:after="0" w:line="240" w:lineRule="auto"/>
        <w:jc w:val="both"/>
        <w:rPr>
          <w:rFonts w:ascii="Arial" w:hAnsi="Arial" w:cs="Arial"/>
          <w:sz w:val="24"/>
          <w:szCs w:val="24"/>
        </w:rPr>
      </w:pPr>
    </w:p>
    <w:p w:rsidR="008115FB" w:rsidRPr="0010265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390BC3">
        <w:rPr>
          <w:rFonts w:ascii="Arial" w:hAnsi="Arial" w:cs="Arial"/>
          <w:sz w:val="24"/>
          <w:szCs w:val="24"/>
        </w:rPr>
        <w:t>Applicant</w:t>
      </w:r>
      <w:r w:rsidRPr="00102658">
        <w:rPr>
          <w:rFonts w:ascii="Arial" w:hAnsi="Arial" w:cs="Arial"/>
          <w:sz w:val="24"/>
          <w:szCs w:val="24"/>
        </w:rPr>
        <w:t xml:space="preserve"> cannot have used Inhalants (Solvents, Glue, Paint, Aerosols, Amyl Nitrates, etc.) within the last five (5) years, and have used Inhalants more than two (2) times ever.</w:t>
      </w:r>
    </w:p>
    <w:p w:rsidR="008115FB" w:rsidRPr="0010265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913688">
        <w:rPr>
          <w:rFonts w:ascii="Arial" w:hAnsi="Arial" w:cs="Arial"/>
          <w:sz w:val="24"/>
          <w:szCs w:val="24"/>
        </w:rPr>
        <w:t>Applicant cannot have used any illegal drug or controlled substance intravenously.</w:t>
      </w:r>
    </w:p>
    <w:p w:rsidR="008115FB" w:rsidRPr="0091368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913688">
        <w:rPr>
          <w:rFonts w:ascii="Arial" w:hAnsi="Arial" w:cs="Arial"/>
          <w:sz w:val="24"/>
          <w:szCs w:val="24"/>
        </w:rPr>
        <w:t>Applicant</w:t>
      </w:r>
      <w:r w:rsidRPr="00913688">
        <w:rPr>
          <w:rFonts w:ascii="Arial" w:eastAsia="Times New Roman" w:hAnsi="Arial" w:cs="Arial"/>
          <w:color w:val="000000"/>
          <w:sz w:val="24"/>
          <w:szCs w:val="24"/>
        </w:rPr>
        <w:t xml:space="preserve"> cannot have cultivated, sold, manufactured or distributed any illegal drug, excluding marijuana, within the last three (3) years.</w:t>
      </w:r>
    </w:p>
    <w:p w:rsidR="008115FB" w:rsidRPr="0091368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913688">
        <w:rPr>
          <w:rFonts w:ascii="Arial" w:hAnsi="Arial" w:cs="Arial"/>
          <w:sz w:val="24"/>
          <w:szCs w:val="24"/>
        </w:rPr>
        <w:t>Applicant cannot have used marijuana more than fifteen (15) times ever (regardless of whether it was legal within that jurisdiction or medical marijuana).</w:t>
      </w:r>
    </w:p>
    <w:p w:rsidR="008115FB" w:rsidRPr="0091368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913688">
        <w:rPr>
          <w:rFonts w:ascii="Arial" w:hAnsi="Arial" w:cs="Arial"/>
          <w:sz w:val="24"/>
          <w:szCs w:val="24"/>
        </w:rPr>
        <w:t xml:space="preserve">Applicant who has used any illegal drug (including anabolic steroids), excluding marijuana, within the last five (5) years </w:t>
      </w:r>
      <w:r w:rsidRPr="00913688">
        <w:rPr>
          <w:rFonts w:ascii="Arial" w:hAnsi="Arial" w:cs="Arial"/>
          <w:b/>
          <w:sz w:val="24"/>
          <w:szCs w:val="24"/>
        </w:rPr>
        <w:t>may</w:t>
      </w:r>
      <w:r w:rsidRPr="00913688">
        <w:rPr>
          <w:rFonts w:ascii="Arial" w:hAnsi="Arial" w:cs="Arial"/>
          <w:sz w:val="24"/>
          <w:szCs w:val="24"/>
        </w:rPr>
        <w:t xml:space="preserve"> </w:t>
      </w:r>
      <w:r w:rsidRPr="00913688">
        <w:rPr>
          <w:rFonts w:ascii="Arial" w:hAnsi="Arial" w:cs="Arial"/>
          <w:b/>
          <w:sz w:val="24"/>
          <w:szCs w:val="24"/>
        </w:rPr>
        <w:t>be found unsuitable</w:t>
      </w:r>
      <w:r w:rsidRPr="00913688">
        <w:rPr>
          <w:rFonts w:ascii="Arial" w:hAnsi="Arial" w:cs="Arial"/>
          <w:sz w:val="24"/>
          <w:szCs w:val="24"/>
        </w:rPr>
        <w:t xml:space="preserve"> for employment.</w:t>
      </w:r>
    </w:p>
    <w:p w:rsidR="008115FB" w:rsidRPr="00913688" w:rsidRDefault="008115FB" w:rsidP="008115FB">
      <w:pPr>
        <w:spacing w:after="0" w:line="240" w:lineRule="auto"/>
        <w:jc w:val="both"/>
        <w:rPr>
          <w:rFonts w:ascii="Arial" w:hAnsi="Arial" w:cs="Arial"/>
          <w:sz w:val="24"/>
          <w:szCs w:val="24"/>
        </w:rPr>
      </w:pPr>
    </w:p>
    <w:p w:rsidR="008115FB" w:rsidRPr="00913688" w:rsidRDefault="008115FB" w:rsidP="008115FB">
      <w:pPr>
        <w:pStyle w:val="ListParagraph"/>
        <w:numPr>
          <w:ilvl w:val="0"/>
          <w:numId w:val="6"/>
        </w:numPr>
        <w:spacing w:after="0" w:line="240" w:lineRule="auto"/>
        <w:ind w:left="540" w:hanging="540"/>
        <w:jc w:val="both"/>
        <w:rPr>
          <w:rFonts w:ascii="Arial" w:hAnsi="Arial" w:cs="Arial"/>
          <w:sz w:val="24"/>
          <w:szCs w:val="24"/>
        </w:rPr>
      </w:pPr>
      <w:r w:rsidRPr="00913688">
        <w:rPr>
          <w:rFonts w:ascii="Arial" w:hAnsi="Arial" w:cs="Arial"/>
          <w:sz w:val="24"/>
          <w:szCs w:val="24"/>
        </w:rPr>
        <w:t xml:space="preserve">Applicant who has used marijuana within the last three (3) years </w:t>
      </w:r>
      <w:proofErr w:type="gramStart"/>
      <w:r w:rsidRPr="00913688">
        <w:rPr>
          <w:rFonts w:ascii="Arial" w:hAnsi="Arial" w:cs="Arial"/>
          <w:b/>
          <w:sz w:val="24"/>
          <w:szCs w:val="24"/>
        </w:rPr>
        <w:t>may be found</w:t>
      </w:r>
      <w:proofErr w:type="gramEnd"/>
      <w:r w:rsidRPr="00913688">
        <w:rPr>
          <w:rFonts w:ascii="Arial" w:hAnsi="Arial" w:cs="Arial"/>
          <w:b/>
          <w:sz w:val="24"/>
          <w:szCs w:val="24"/>
        </w:rPr>
        <w:t xml:space="preserve"> unsuitable</w:t>
      </w:r>
      <w:r w:rsidRPr="00913688">
        <w:rPr>
          <w:rFonts w:ascii="Arial" w:hAnsi="Arial" w:cs="Arial"/>
          <w:sz w:val="24"/>
          <w:szCs w:val="24"/>
        </w:rPr>
        <w:t xml:space="preserve"> for employment.</w:t>
      </w:r>
    </w:p>
    <w:p w:rsidR="008115FB" w:rsidRPr="00102658" w:rsidRDefault="008115FB" w:rsidP="008115FB">
      <w:pPr>
        <w:spacing w:after="0" w:line="240" w:lineRule="auto"/>
        <w:ind w:left="540" w:hanging="540"/>
        <w:jc w:val="both"/>
        <w:rPr>
          <w:rFonts w:ascii="Arial" w:hAnsi="Arial" w:cs="Arial"/>
          <w:sz w:val="24"/>
          <w:szCs w:val="24"/>
        </w:rPr>
      </w:pPr>
    </w:p>
    <w:p w:rsidR="005C3850" w:rsidRDefault="005C3850"/>
    <w:sectPr w:rsidR="005C38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71" w:rsidRDefault="002F7A71" w:rsidP="00D51B2D">
      <w:pPr>
        <w:spacing w:after="0" w:line="240" w:lineRule="auto"/>
      </w:pPr>
      <w:r>
        <w:separator/>
      </w:r>
    </w:p>
  </w:endnote>
  <w:endnote w:type="continuationSeparator" w:id="0">
    <w:p w:rsidR="002F7A71" w:rsidRDefault="002F7A71" w:rsidP="00D5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Default="00D5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Pr="00D51B2D" w:rsidRDefault="00D51B2D">
    <w:pPr>
      <w:pStyle w:val="Footer"/>
      <w:rPr>
        <w:rFonts w:ascii="Arial" w:hAnsi="Arial" w:cs="Arial"/>
      </w:rPr>
    </w:pPr>
    <w:r w:rsidRPr="00D51B2D">
      <w:rPr>
        <w:rFonts w:ascii="Arial" w:hAnsi="Arial" w:cs="Arial"/>
      </w:rPr>
      <w:t>Revised Ju</w:t>
    </w:r>
    <w:r w:rsidR="00100747">
      <w:rPr>
        <w:rFonts w:ascii="Arial" w:hAnsi="Arial" w:cs="Arial"/>
      </w:rPr>
      <w:t>ne</w:t>
    </w:r>
    <w:r w:rsidRPr="00D51B2D">
      <w:rPr>
        <w:rFonts w:ascii="Arial" w:hAnsi="Arial" w:cs="Arial"/>
      </w:rPr>
      <w:t xml:space="preserve"> </w:t>
    </w:r>
    <w:r w:rsidR="001436CB">
      <w:rPr>
        <w:rFonts w:ascii="Arial" w:hAnsi="Arial" w:cs="Arial"/>
      </w:rPr>
      <w:t>30</w:t>
    </w:r>
    <w:r w:rsidRPr="00D51B2D">
      <w:rPr>
        <w:rFonts w:ascii="Arial" w:hAnsi="Arial" w:cs="Arial"/>
      </w:rPr>
      <w:t>, 20</w:t>
    </w:r>
    <w:r w:rsidR="001436CB">
      <w:rPr>
        <w:rFonts w:ascii="Arial" w:hAnsi="Arial" w:cs="Arial"/>
      </w:rPr>
      <w:t>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Default="00D51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71" w:rsidRDefault="002F7A71" w:rsidP="00D51B2D">
      <w:pPr>
        <w:spacing w:after="0" w:line="240" w:lineRule="auto"/>
      </w:pPr>
      <w:r>
        <w:separator/>
      </w:r>
    </w:p>
  </w:footnote>
  <w:footnote w:type="continuationSeparator" w:id="0">
    <w:p w:rsidR="002F7A71" w:rsidRDefault="002F7A71" w:rsidP="00D51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Default="00D5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Default="00D51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2D" w:rsidRDefault="00D51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3CD"/>
    <w:multiLevelType w:val="hybridMultilevel"/>
    <w:tmpl w:val="B88A2E7A"/>
    <w:lvl w:ilvl="0" w:tplc="7A4070D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FF314E"/>
    <w:multiLevelType w:val="hybridMultilevel"/>
    <w:tmpl w:val="47202360"/>
    <w:lvl w:ilvl="0" w:tplc="7F22C114">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B50A05"/>
    <w:multiLevelType w:val="hybridMultilevel"/>
    <w:tmpl w:val="BD829D2E"/>
    <w:lvl w:ilvl="0" w:tplc="FFA890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0549BF"/>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66CA27E8"/>
    <w:multiLevelType w:val="hybridMultilevel"/>
    <w:tmpl w:val="4DB6A11C"/>
    <w:lvl w:ilvl="0" w:tplc="3DCAEFA8">
      <w:start w:val="1"/>
      <w:numFmt w:val="decimal"/>
      <w:lvlText w:val="%1."/>
      <w:lvlJc w:val="left"/>
      <w:pPr>
        <w:ind w:left="45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E7"/>
    <w:rsid w:val="00015271"/>
    <w:rsid w:val="000C36CE"/>
    <w:rsid w:val="00100747"/>
    <w:rsid w:val="001436CB"/>
    <w:rsid w:val="002F7A71"/>
    <w:rsid w:val="004C64B2"/>
    <w:rsid w:val="005C3850"/>
    <w:rsid w:val="006929D9"/>
    <w:rsid w:val="0076379E"/>
    <w:rsid w:val="007F1D14"/>
    <w:rsid w:val="008115FB"/>
    <w:rsid w:val="009A6D72"/>
    <w:rsid w:val="00A235CC"/>
    <w:rsid w:val="00A46046"/>
    <w:rsid w:val="00A669CD"/>
    <w:rsid w:val="00AB5824"/>
    <w:rsid w:val="00BB31B7"/>
    <w:rsid w:val="00BB65FA"/>
    <w:rsid w:val="00D51B2D"/>
    <w:rsid w:val="00EE3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9039A"/>
  <w15:docId w15:val="{6D060F44-FABA-4552-A839-7137D6C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C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CE7"/>
    <w:pPr>
      <w:ind w:left="720"/>
      <w:contextualSpacing/>
    </w:pPr>
  </w:style>
  <w:style w:type="paragraph" w:styleId="Header">
    <w:name w:val="header"/>
    <w:basedOn w:val="Normal"/>
    <w:link w:val="HeaderChar"/>
    <w:uiPriority w:val="99"/>
    <w:unhideWhenUsed/>
    <w:rsid w:val="00D51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B2D"/>
    <w:rPr>
      <w:rFonts w:eastAsiaTheme="minorEastAsia"/>
    </w:rPr>
  </w:style>
  <w:style w:type="paragraph" w:styleId="Footer">
    <w:name w:val="footer"/>
    <w:basedOn w:val="Normal"/>
    <w:link w:val="FooterChar"/>
    <w:uiPriority w:val="99"/>
    <w:unhideWhenUsed/>
    <w:rsid w:val="00D51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B2D"/>
    <w:rPr>
      <w:rFonts w:eastAsiaTheme="minorEastAsia"/>
    </w:rPr>
  </w:style>
  <w:style w:type="paragraph" w:styleId="BalloonText">
    <w:name w:val="Balloon Text"/>
    <w:basedOn w:val="Normal"/>
    <w:link w:val="BalloonTextChar"/>
    <w:uiPriority w:val="99"/>
    <w:semiHidden/>
    <w:unhideWhenUsed/>
    <w:rsid w:val="00D5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2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Shumaker</dc:creator>
  <cp:lastModifiedBy>Matt Randolph</cp:lastModifiedBy>
  <cp:revision>8</cp:revision>
  <cp:lastPrinted>2023-03-01T14:12:00Z</cp:lastPrinted>
  <dcterms:created xsi:type="dcterms:W3CDTF">2023-02-24T20:57:00Z</dcterms:created>
  <dcterms:modified xsi:type="dcterms:W3CDTF">2023-03-01T14:15:00Z</dcterms:modified>
</cp:coreProperties>
</file>